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66280E" w14:textId="77777777" w:rsidR="0061123F" w:rsidRDefault="0061123F" w:rsidP="000871D4">
      <w:pPr>
        <w:spacing w:before="56" w:after="0" w:line="240" w:lineRule="atLeast"/>
        <w:jc w:val="center"/>
        <w:rPr>
          <w:b/>
          <w:sz w:val="24"/>
          <w:szCs w:val="24"/>
        </w:rPr>
      </w:pPr>
    </w:p>
    <w:p w14:paraId="59C11D79" w14:textId="3EB65EF8" w:rsidR="008A42D6" w:rsidRPr="00E84CE5" w:rsidRDefault="008A42D6" w:rsidP="000871D4">
      <w:pPr>
        <w:spacing w:before="56" w:after="0" w:line="240" w:lineRule="atLeast"/>
        <w:jc w:val="center"/>
        <w:rPr>
          <w:b/>
          <w:sz w:val="24"/>
          <w:szCs w:val="24"/>
        </w:rPr>
      </w:pPr>
      <w:r w:rsidRPr="00E84CE5">
        <w:rPr>
          <w:b/>
          <w:sz w:val="24"/>
          <w:szCs w:val="24"/>
        </w:rPr>
        <w:t>YILDIZ TEKNİK ÜNİVERSİTESİ</w:t>
      </w:r>
    </w:p>
    <w:p w14:paraId="60948FCF" w14:textId="77777777" w:rsidR="008A42D6" w:rsidRPr="00E84CE5" w:rsidRDefault="008A42D6" w:rsidP="000871D4">
      <w:pPr>
        <w:spacing w:before="56" w:after="120" w:line="240" w:lineRule="atLeast"/>
        <w:jc w:val="center"/>
        <w:rPr>
          <w:b/>
          <w:sz w:val="24"/>
          <w:szCs w:val="24"/>
        </w:rPr>
      </w:pPr>
      <w:r w:rsidRPr="00E84CE5">
        <w:rPr>
          <w:b/>
          <w:sz w:val="24"/>
          <w:szCs w:val="24"/>
        </w:rPr>
        <w:t>FBE Şehir ve Bölge Planlama Anabilim Dalı</w:t>
      </w:r>
    </w:p>
    <w:p w14:paraId="3E5DE4C5" w14:textId="77777777" w:rsidR="008A42D6" w:rsidRPr="00E84CE5" w:rsidRDefault="008A42D6" w:rsidP="000871D4">
      <w:pPr>
        <w:spacing w:before="56" w:after="0" w:line="240" w:lineRule="atLeast"/>
        <w:jc w:val="center"/>
        <w:rPr>
          <w:b/>
          <w:sz w:val="28"/>
          <w:szCs w:val="28"/>
        </w:rPr>
      </w:pPr>
      <w:r w:rsidRPr="00E84CE5">
        <w:rPr>
          <w:b/>
          <w:sz w:val="28"/>
          <w:szCs w:val="28"/>
        </w:rPr>
        <w:t>Doktora Yeterlilik Yazılı Sınav Yönergesi Tutanağı</w:t>
      </w:r>
    </w:p>
    <w:p w14:paraId="331E3AF9" w14:textId="77777777" w:rsidR="008A42D6" w:rsidRDefault="008A42D6" w:rsidP="008A42D6"/>
    <w:p w14:paraId="1D5412CE" w14:textId="3E0AA576" w:rsidR="00174239" w:rsidRDefault="000871D4" w:rsidP="000871D4">
      <w:pPr>
        <w:spacing w:before="56" w:after="0" w:line="240" w:lineRule="atLeast"/>
        <w:jc w:val="both"/>
        <w:rPr>
          <w:rFonts w:eastAsia="Times New Roman" w:cs="Times New Roman"/>
          <w:lang w:eastAsia="tr-TR"/>
        </w:rPr>
      </w:pPr>
      <w:r w:rsidRPr="00876C0D">
        <w:rPr>
          <w:rFonts w:eastAsia="Times New Roman" w:cs="Times New Roman"/>
          <w:lang w:eastAsia="tr-TR"/>
        </w:rPr>
        <w:t xml:space="preserve">Doktora Yeterlilik </w:t>
      </w:r>
      <w:r w:rsidR="00174239" w:rsidRPr="00876C0D">
        <w:rPr>
          <w:rFonts w:eastAsia="Times New Roman" w:cs="Times New Roman"/>
          <w:lang w:eastAsia="tr-TR"/>
        </w:rPr>
        <w:t xml:space="preserve">Komitesi </w:t>
      </w:r>
      <w:r w:rsidR="0061123F">
        <w:rPr>
          <w:rFonts w:eastAsia="Times New Roman" w:cs="Times New Roman"/>
          <w:lang w:eastAsia="tr-TR"/>
        </w:rPr>
        <w:t>8 Ekim 2026</w:t>
      </w:r>
      <w:r w:rsidR="00174239" w:rsidRPr="00876C0D">
        <w:rPr>
          <w:rFonts w:eastAsia="Times New Roman" w:cs="Times New Roman"/>
          <w:lang w:eastAsia="tr-TR"/>
        </w:rPr>
        <w:t xml:space="preserve"> tarihinde toplanmıştır.</w:t>
      </w:r>
      <w:r w:rsidR="00174239">
        <w:rPr>
          <w:rFonts w:eastAsia="Times New Roman" w:cs="Times New Roman"/>
          <w:b/>
          <w:bCs/>
          <w:lang w:eastAsia="tr-TR"/>
        </w:rPr>
        <w:t xml:space="preserve">  FBE Doktora Yeterlilik Uygulama İlkeleri </w:t>
      </w:r>
      <w:r w:rsidR="00174239">
        <w:rPr>
          <w:rFonts w:eastAsia="Times New Roman" w:cs="Times New Roman"/>
          <w:lang w:eastAsia="tr-TR"/>
        </w:rPr>
        <w:t xml:space="preserve">uyarınca Doktora </w:t>
      </w:r>
      <w:r w:rsidR="00244747">
        <w:rPr>
          <w:rFonts w:eastAsia="Times New Roman" w:cs="Times New Roman"/>
          <w:lang w:eastAsia="tr-TR"/>
        </w:rPr>
        <w:t>programında son 4 yarıyılda açılan</w:t>
      </w:r>
      <w:r w:rsidR="00174239">
        <w:rPr>
          <w:rFonts w:eastAsia="Times New Roman" w:cs="Times New Roman"/>
          <w:lang w:eastAsia="tr-TR"/>
        </w:rPr>
        <w:t xml:space="preserve"> </w:t>
      </w:r>
      <w:r w:rsidR="0061123F">
        <w:rPr>
          <w:rFonts w:eastAsia="Times New Roman" w:cs="Times New Roman"/>
          <w:lang w:eastAsia="tr-TR"/>
        </w:rPr>
        <w:t>8</w:t>
      </w:r>
      <w:r w:rsidR="00174239">
        <w:rPr>
          <w:rFonts w:eastAsia="Times New Roman" w:cs="Times New Roman"/>
          <w:lang w:eastAsia="tr-TR"/>
        </w:rPr>
        <w:t xml:space="preserve"> ders tespit edilmiştir</w:t>
      </w:r>
      <w:r w:rsidR="00613CEB">
        <w:rPr>
          <w:rFonts w:eastAsia="Times New Roman" w:cs="Times New Roman"/>
          <w:lang w:eastAsia="tr-TR"/>
        </w:rPr>
        <w:t>.  Yazılı sınav ders havuzu Tablo</w:t>
      </w:r>
      <w:r w:rsidR="00244747">
        <w:rPr>
          <w:rFonts w:eastAsia="Times New Roman" w:cs="Times New Roman"/>
          <w:lang w:eastAsia="tr-TR"/>
        </w:rPr>
        <w:t>da</w:t>
      </w:r>
      <w:r w:rsidR="00613CEB">
        <w:rPr>
          <w:rFonts w:eastAsia="Times New Roman" w:cs="Times New Roman"/>
          <w:lang w:eastAsia="tr-TR"/>
        </w:rPr>
        <w:t xml:space="preserve"> sunulmaktadır.</w:t>
      </w:r>
      <w:r w:rsidR="00174239">
        <w:rPr>
          <w:rFonts w:eastAsia="Times New Roman" w:cs="Times New Roman"/>
          <w:lang w:eastAsia="tr-TR"/>
        </w:rPr>
        <w:t xml:space="preserve"> </w:t>
      </w:r>
      <w:r w:rsidR="00D11C2F">
        <w:rPr>
          <w:rFonts w:eastAsia="Times New Roman" w:cs="Times New Roman"/>
          <w:lang w:eastAsia="tr-TR"/>
        </w:rPr>
        <w:t>Bu derslerin her</w:t>
      </w:r>
      <w:r w:rsidR="00AD6A47">
        <w:rPr>
          <w:rFonts w:eastAsia="Times New Roman" w:cs="Times New Roman"/>
          <w:lang w:eastAsia="tr-TR"/>
        </w:rPr>
        <w:t xml:space="preserve"> </w:t>
      </w:r>
      <w:r w:rsidR="00D11C2F">
        <w:rPr>
          <w:rFonts w:eastAsia="Times New Roman" w:cs="Times New Roman"/>
          <w:lang w:eastAsia="tr-TR"/>
        </w:rPr>
        <w:t>birinden birer soru hazırlanm</w:t>
      </w:r>
      <w:r w:rsidR="00AD6A47">
        <w:rPr>
          <w:rFonts w:eastAsia="Times New Roman" w:cs="Times New Roman"/>
          <w:lang w:eastAsia="tr-TR"/>
        </w:rPr>
        <w:t>ası ilgili öğretim üyesinden talep edilmiştir</w:t>
      </w:r>
      <w:r w:rsidR="00D11C2F">
        <w:rPr>
          <w:rFonts w:eastAsia="Times New Roman" w:cs="Times New Roman"/>
          <w:lang w:eastAsia="tr-TR"/>
        </w:rPr>
        <w:t xml:space="preserve">. </w:t>
      </w:r>
      <w:r w:rsidR="00D11C2F" w:rsidRPr="00244747">
        <w:rPr>
          <w:rFonts w:eastAsia="Times New Roman" w:cs="Times New Roman"/>
          <w:lang w:eastAsia="tr-TR"/>
        </w:rPr>
        <w:t xml:space="preserve"> Öğrenciler</w:t>
      </w:r>
      <w:r w:rsidR="00244747" w:rsidRPr="00244747">
        <w:rPr>
          <w:rFonts w:eastAsia="Times New Roman" w:cs="Times New Roman"/>
          <w:lang w:eastAsia="tr-TR"/>
        </w:rPr>
        <w:t xml:space="preserve">, </w:t>
      </w:r>
      <w:r w:rsidR="00244747">
        <w:rPr>
          <w:rFonts w:eastAsia="Times New Roman" w:cs="Times New Roman"/>
          <w:lang w:eastAsia="tr-TR"/>
        </w:rPr>
        <w:t>Doktora Semineri dersi</w:t>
      </w:r>
      <w:r w:rsidR="006C4470">
        <w:rPr>
          <w:rFonts w:eastAsia="Times New Roman" w:cs="Times New Roman"/>
          <w:lang w:eastAsia="tr-TR"/>
        </w:rPr>
        <w:t>nin</w:t>
      </w:r>
      <w:r w:rsidR="00244747">
        <w:rPr>
          <w:rFonts w:eastAsia="Times New Roman" w:cs="Times New Roman"/>
          <w:lang w:eastAsia="tr-TR"/>
        </w:rPr>
        <w:t xml:space="preserve"> sorusu</w:t>
      </w:r>
      <w:r w:rsidR="006C4470">
        <w:rPr>
          <w:rFonts w:eastAsia="Times New Roman" w:cs="Times New Roman"/>
          <w:lang w:eastAsia="tr-TR"/>
        </w:rPr>
        <w:t xml:space="preserve"> </w:t>
      </w:r>
      <w:r w:rsidR="00244747">
        <w:rPr>
          <w:rFonts w:eastAsia="Times New Roman" w:cs="Times New Roman"/>
          <w:lang w:eastAsia="tr-TR"/>
        </w:rPr>
        <w:t>zorunlu</w:t>
      </w:r>
      <w:r w:rsidR="006C4470">
        <w:rPr>
          <w:rFonts w:eastAsia="Times New Roman" w:cs="Times New Roman"/>
          <w:lang w:eastAsia="tr-TR"/>
        </w:rPr>
        <w:t xml:space="preserve"> olmak kaydıyla </w:t>
      </w:r>
      <w:r w:rsidR="001A1CD2">
        <w:rPr>
          <w:rFonts w:eastAsia="Times New Roman" w:cs="Times New Roman"/>
          <w:b/>
          <w:bCs/>
          <w:lang w:eastAsia="tr-TR"/>
        </w:rPr>
        <w:t>8</w:t>
      </w:r>
      <w:r w:rsidR="005D78BE" w:rsidRPr="00613CEB">
        <w:rPr>
          <w:rFonts w:eastAsia="Times New Roman" w:cs="Times New Roman"/>
          <w:b/>
          <w:bCs/>
          <w:lang w:eastAsia="tr-TR"/>
        </w:rPr>
        <w:t xml:space="preserve"> sorunun 5’ine cevap verecektir</w:t>
      </w:r>
      <w:r w:rsidR="005D78BE">
        <w:rPr>
          <w:rFonts w:eastAsia="Times New Roman" w:cs="Times New Roman"/>
          <w:lang w:eastAsia="tr-TR"/>
        </w:rPr>
        <w:t>.</w:t>
      </w:r>
      <w:r w:rsidR="002D04C8">
        <w:rPr>
          <w:rFonts w:eastAsia="Times New Roman" w:cs="Times New Roman"/>
          <w:lang w:eastAsia="tr-TR"/>
        </w:rPr>
        <w:t xml:space="preserve"> </w:t>
      </w:r>
      <w:r w:rsidR="006C4470">
        <w:rPr>
          <w:rFonts w:eastAsia="Times New Roman" w:cs="Times New Roman"/>
          <w:lang w:eastAsia="tr-TR"/>
        </w:rPr>
        <w:t xml:space="preserve"> </w:t>
      </w:r>
      <w:r w:rsidR="002D04C8">
        <w:rPr>
          <w:rFonts w:eastAsia="Times New Roman" w:cs="Times New Roman"/>
          <w:lang w:eastAsia="tr-TR"/>
        </w:rPr>
        <w:t>Her soru 20 puandır.</w:t>
      </w:r>
      <w:r w:rsidR="005D78BE">
        <w:rPr>
          <w:rFonts w:eastAsia="Times New Roman" w:cs="Times New Roman"/>
          <w:lang w:eastAsia="tr-TR"/>
        </w:rPr>
        <w:t xml:space="preserve">  </w:t>
      </w:r>
      <w:r w:rsidR="00AE75D1">
        <w:rPr>
          <w:rFonts w:eastAsia="Times New Roman" w:cs="Times New Roman"/>
          <w:lang w:eastAsia="tr-TR"/>
        </w:rPr>
        <w:t xml:space="preserve">Sınavda </w:t>
      </w:r>
      <w:r w:rsidR="005D78BE">
        <w:rPr>
          <w:rFonts w:eastAsia="Times New Roman" w:cs="Times New Roman"/>
          <w:lang w:eastAsia="tr-TR"/>
        </w:rPr>
        <w:t xml:space="preserve">5 sorudan fazlasının yanıtlanması durumunda, cevap kağıdında </w:t>
      </w:r>
      <w:r w:rsidR="00613CEB">
        <w:rPr>
          <w:rFonts w:eastAsia="Times New Roman" w:cs="Times New Roman"/>
          <w:lang w:eastAsia="tr-TR"/>
        </w:rPr>
        <w:t>yanıtlanan ilk 5 soru değerlendirilecektir.</w:t>
      </w:r>
      <w:r w:rsidR="00876C0D">
        <w:rPr>
          <w:rFonts w:eastAsia="Times New Roman" w:cs="Times New Roman"/>
          <w:lang w:eastAsia="tr-TR"/>
        </w:rPr>
        <w:t xml:space="preserve"> </w:t>
      </w:r>
    </w:p>
    <w:p w14:paraId="1BDD0B7F" w14:textId="77777777" w:rsidR="00876C0D" w:rsidRDefault="00876C0D" w:rsidP="000871D4">
      <w:pPr>
        <w:spacing w:before="56" w:after="0" w:line="240" w:lineRule="atLeast"/>
        <w:jc w:val="both"/>
        <w:rPr>
          <w:rFonts w:eastAsia="Times New Roman" w:cs="Times New Roman"/>
          <w:lang w:eastAsia="tr-TR"/>
        </w:rPr>
      </w:pPr>
    </w:p>
    <w:p w14:paraId="37C65AF8" w14:textId="506DB859" w:rsidR="00876C0D" w:rsidRDefault="00876C0D" w:rsidP="000871D4">
      <w:pPr>
        <w:spacing w:before="56" w:after="0" w:line="240" w:lineRule="atLeast"/>
        <w:jc w:val="both"/>
        <w:rPr>
          <w:rFonts w:eastAsia="Times New Roman" w:cs="Times New Roman"/>
          <w:lang w:eastAsia="tr-TR"/>
        </w:rPr>
      </w:pPr>
      <w:r>
        <w:rPr>
          <w:rFonts w:eastAsia="Times New Roman" w:cs="Times New Roman"/>
          <w:lang w:eastAsia="tr-TR"/>
        </w:rPr>
        <w:t xml:space="preserve">Doktora Yeterlilik Yazılı Sınavı </w:t>
      </w:r>
      <w:r w:rsidR="00946E5E" w:rsidRPr="00AE75D1">
        <w:rPr>
          <w:rFonts w:eastAsia="Times New Roman" w:cs="Times New Roman"/>
          <w:lang w:eastAsia="tr-TR"/>
        </w:rPr>
        <w:t>25</w:t>
      </w:r>
      <w:r w:rsidRPr="00AE75D1">
        <w:rPr>
          <w:rFonts w:eastAsia="Times New Roman" w:cs="Times New Roman"/>
          <w:lang w:eastAsia="tr-TR"/>
        </w:rPr>
        <w:t xml:space="preserve"> </w:t>
      </w:r>
      <w:r w:rsidR="00AE75D1">
        <w:rPr>
          <w:rFonts w:eastAsia="Times New Roman" w:cs="Times New Roman"/>
          <w:lang w:eastAsia="tr-TR"/>
        </w:rPr>
        <w:t xml:space="preserve">Kasım </w:t>
      </w:r>
      <w:r w:rsidRPr="00AE75D1">
        <w:rPr>
          <w:rFonts w:eastAsia="Times New Roman" w:cs="Times New Roman"/>
          <w:lang w:eastAsia="tr-TR"/>
        </w:rPr>
        <w:t>202</w:t>
      </w:r>
      <w:r w:rsidR="00946E5E" w:rsidRPr="00AE75D1">
        <w:rPr>
          <w:rFonts w:eastAsia="Times New Roman" w:cs="Times New Roman"/>
          <w:lang w:eastAsia="tr-TR"/>
        </w:rPr>
        <w:t>6</w:t>
      </w:r>
      <w:r w:rsidRPr="00AE75D1">
        <w:rPr>
          <w:rFonts w:eastAsia="Times New Roman" w:cs="Times New Roman"/>
          <w:lang w:eastAsia="tr-TR"/>
        </w:rPr>
        <w:t xml:space="preserve"> tarihinde, Saat: 10.00’da</w:t>
      </w:r>
      <w:r>
        <w:rPr>
          <w:rFonts w:eastAsia="Times New Roman" w:cs="Times New Roman"/>
          <w:lang w:eastAsia="tr-TR"/>
        </w:rPr>
        <w:t xml:space="preserve"> Şehir ve Bölge Planlama Bölümü’nde yapılacaktır. </w:t>
      </w:r>
    </w:p>
    <w:p w14:paraId="471A51D6" w14:textId="77777777" w:rsidR="0028674B" w:rsidRDefault="0028674B" w:rsidP="0028674B">
      <w:pPr>
        <w:pStyle w:val="ListeParagraf"/>
        <w:ind w:left="360"/>
        <w:jc w:val="both"/>
      </w:pPr>
    </w:p>
    <w:p w14:paraId="57C25D01" w14:textId="37902D37" w:rsidR="0028674B" w:rsidRPr="00FB7AC6" w:rsidRDefault="0028674B" w:rsidP="0028674B">
      <w:pPr>
        <w:pStyle w:val="ListeParagraf"/>
        <w:ind w:left="360"/>
        <w:jc w:val="both"/>
      </w:pPr>
      <w:r w:rsidRPr="00FB7AC6">
        <w:t>Doktora Yeterlilik Yazılı Sınavı Birinci Aşamasına İlişkin</w:t>
      </w:r>
      <w:r w:rsidR="00423A1C">
        <w:t xml:space="preserve"> Ders Listesi</w:t>
      </w:r>
    </w:p>
    <w:tbl>
      <w:tblPr>
        <w:tblStyle w:val="TabloKlavuzu"/>
        <w:tblW w:w="808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80"/>
      </w:tblGrid>
      <w:tr w:rsidR="00E2604D" w:rsidRPr="00A35A5A" w14:paraId="0BA823C0" w14:textId="77777777" w:rsidTr="00B62200">
        <w:trPr>
          <w:trHeight w:val="454"/>
        </w:trPr>
        <w:tc>
          <w:tcPr>
            <w:tcW w:w="8080" w:type="dxa"/>
            <w:tcBorders>
              <w:bottom w:val="single" w:sz="4" w:space="0" w:color="auto"/>
            </w:tcBorders>
          </w:tcPr>
          <w:p w14:paraId="5676C1A2" w14:textId="77777777" w:rsidR="00E2604D" w:rsidRPr="00A35A5A" w:rsidRDefault="00E2604D" w:rsidP="00A42AAB">
            <w:pPr>
              <w:rPr>
                <w:sz w:val="24"/>
                <w:szCs w:val="24"/>
              </w:rPr>
            </w:pPr>
            <w:r w:rsidRPr="00A35A5A">
              <w:rPr>
                <w:b/>
                <w:sz w:val="24"/>
                <w:szCs w:val="24"/>
              </w:rPr>
              <w:t>DERS ADI</w:t>
            </w:r>
          </w:p>
        </w:tc>
      </w:tr>
      <w:tr w:rsidR="00E2604D" w:rsidRPr="00A35A5A" w14:paraId="0A160499" w14:textId="77777777" w:rsidTr="00B62200">
        <w:trPr>
          <w:trHeight w:val="657"/>
        </w:trPr>
        <w:tc>
          <w:tcPr>
            <w:tcW w:w="8080" w:type="dxa"/>
            <w:tcBorders>
              <w:top w:val="single" w:sz="4" w:space="0" w:color="auto"/>
            </w:tcBorders>
          </w:tcPr>
          <w:p w14:paraId="4C702523" w14:textId="73182B3D" w:rsidR="00E2604D" w:rsidRPr="00B62200" w:rsidRDefault="00AE75D1" w:rsidP="00A42AAB">
            <w:pPr>
              <w:rPr>
                <w:bCs/>
                <w:sz w:val="24"/>
                <w:szCs w:val="24"/>
              </w:rPr>
            </w:pPr>
            <w:proofErr w:type="spellStart"/>
            <w:r w:rsidRPr="00B62200">
              <w:rPr>
                <w:bCs/>
                <w:sz w:val="24"/>
                <w:szCs w:val="24"/>
              </w:rPr>
              <w:t>Doktora</w:t>
            </w:r>
            <w:proofErr w:type="spellEnd"/>
            <w:r w:rsidRPr="00B6220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E2604D" w:rsidRPr="00B62200">
              <w:rPr>
                <w:bCs/>
                <w:sz w:val="24"/>
                <w:szCs w:val="24"/>
              </w:rPr>
              <w:t>Seminer</w:t>
            </w:r>
            <w:proofErr w:type="spellEnd"/>
            <w:r w:rsidR="00C9286C">
              <w:rPr>
                <w:bCs/>
                <w:sz w:val="24"/>
                <w:szCs w:val="24"/>
              </w:rPr>
              <w:t xml:space="preserve">                                                               SBP6001</w:t>
            </w:r>
          </w:p>
        </w:tc>
      </w:tr>
      <w:tr w:rsidR="00E2604D" w:rsidRPr="00A35A5A" w14:paraId="2AF0848C" w14:textId="77777777" w:rsidTr="00B62200">
        <w:trPr>
          <w:trHeight w:val="446"/>
        </w:trPr>
        <w:tc>
          <w:tcPr>
            <w:tcW w:w="8080" w:type="dxa"/>
          </w:tcPr>
          <w:p w14:paraId="09BB1EBA" w14:textId="5A5E7310" w:rsidR="00E2604D" w:rsidRPr="00B62200" w:rsidRDefault="00E2604D" w:rsidP="00A42AAB">
            <w:pPr>
              <w:rPr>
                <w:bCs/>
                <w:sz w:val="24"/>
                <w:szCs w:val="24"/>
              </w:rPr>
            </w:pPr>
            <w:proofErr w:type="spellStart"/>
            <w:r w:rsidRPr="00B62200">
              <w:rPr>
                <w:bCs/>
                <w:sz w:val="24"/>
                <w:szCs w:val="24"/>
              </w:rPr>
              <w:t>İlişkisel</w:t>
            </w:r>
            <w:proofErr w:type="spellEnd"/>
            <w:r w:rsidRPr="00B6220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B62200">
              <w:rPr>
                <w:bCs/>
                <w:sz w:val="24"/>
                <w:szCs w:val="24"/>
              </w:rPr>
              <w:t>Ekonomi</w:t>
            </w:r>
            <w:proofErr w:type="spellEnd"/>
            <w:r w:rsidR="00C9286C">
              <w:rPr>
                <w:bCs/>
                <w:sz w:val="24"/>
                <w:szCs w:val="24"/>
              </w:rPr>
              <w:t xml:space="preserve">                                                                </w:t>
            </w:r>
            <w:bookmarkStart w:id="0" w:name="_GoBack"/>
            <w:bookmarkEnd w:id="0"/>
            <w:r w:rsidR="00C9286C">
              <w:rPr>
                <w:bCs/>
                <w:sz w:val="24"/>
                <w:szCs w:val="24"/>
              </w:rPr>
              <w:t>SBP6602</w:t>
            </w:r>
          </w:p>
        </w:tc>
      </w:tr>
      <w:tr w:rsidR="00E2604D" w:rsidRPr="00A35A5A" w14:paraId="5DBF2ED2" w14:textId="77777777" w:rsidTr="00B62200">
        <w:trPr>
          <w:trHeight w:val="669"/>
        </w:trPr>
        <w:tc>
          <w:tcPr>
            <w:tcW w:w="8080" w:type="dxa"/>
          </w:tcPr>
          <w:p w14:paraId="6819C70C" w14:textId="4C364E16" w:rsidR="00E2604D" w:rsidRPr="00B62200" w:rsidRDefault="00E2604D" w:rsidP="00A42AAB">
            <w:pPr>
              <w:rPr>
                <w:bCs/>
                <w:sz w:val="24"/>
                <w:szCs w:val="24"/>
              </w:rPr>
            </w:pPr>
            <w:proofErr w:type="spellStart"/>
            <w:r w:rsidRPr="00B62200">
              <w:rPr>
                <w:bCs/>
                <w:sz w:val="24"/>
                <w:szCs w:val="24"/>
              </w:rPr>
              <w:t>Kentsel</w:t>
            </w:r>
            <w:proofErr w:type="spellEnd"/>
            <w:r w:rsidRPr="00B6220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B62200">
              <w:rPr>
                <w:bCs/>
                <w:sz w:val="24"/>
                <w:szCs w:val="24"/>
              </w:rPr>
              <w:t>Mekan</w:t>
            </w:r>
            <w:proofErr w:type="spellEnd"/>
            <w:r w:rsidRPr="00B6220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B62200">
              <w:rPr>
                <w:bCs/>
                <w:sz w:val="24"/>
                <w:szCs w:val="24"/>
              </w:rPr>
              <w:t>ve</w:t>
            </w:r>
            <w:proofErr w:type="spellEnd"/>
            <w:r w:rsidRPr="00B6220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B62200">
              <w:rPr>
                <w:bCs/>
                <w:sz w:val="24"/>
                <w:szCs w:val="24"/>
              </w:rPr>
              <w:t>İnsan</w:t>
            </w:r>
            <w:proofErr w:type="spellEnd"/>
            <w:r w:rsidRPr="00B6220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B62200">
              <w:rPr>
                <w:bCs/>
                <w:sz w:val="24"/>
                <w:szCs w:val="24"/>
              </w:rPr>
              <w:t>Faktörü</w:t>
            </w:r>
            <w:proofErr w:type="spellEnd"/>
            <w:r w:rsidR="00C9286C">
              <w:rPr>
                <w:bCs/>
                <w:sz w:val="24"/>
                <w:szCs w:val="24"/>
              </w:rPr>
              <w:t xml:space="preserve">                                    SBP6182</w:t>
            </w:r>
          </w:p>
        </w:tc>
      </w:tr>
      <w:tr w:rsidR="00E2604D" w:rsidRPr="00A35A5A" w14:paraId="3DED099F" w14:textId="77777777" w:rsidTr="00B62200">
        <w:trPr>
          <w:trHeight w:val="657"/>
        </w:trPr>
        <w:tc>
          <w:tcPr>
            <w:tcW w:w="8080" w:type="dxa"/>
          </w:tcPr>
          <w:p w14:paraId="6A2404C7" w14:textId="55161BD3" w:rsidR="00E2604D" w:rsidRPr="00B62200" w:rsidRDefault="00E2604D" w:rsidP="00A42AAB">
            <w:pPr>
              <w:rPr>
                <w:bCs/>
                <w:sz w:val="24"/>
                <w:szCs w:val="24"/>
              </w:rPr>
            </w:pPr>
            <w:proofErr w:type="spellStart"/>
            <w:r w:rsidRPr="00B62200">
              <w:rPr>
                <w:bCs/>
                <w:sz w:val="24"/>
                <w:szCs w:val="24"/>
              </w:rPr>
              <w:t>Kentleşme</w:t>
            </w:r>
            <w:proofErr w:type="spellEnd"/>
            <w:r w:rsidRPr="00B62200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B62200">
              <w:rPr>
                <w:bCs/>
                <w:sz w:val="24"/>
                <w:szCs w:val="24"/>
              </w:rPr>
              <w:t>Kentsel</w:t>
            </w:r>
            <w:proofErr w:type="spellEnd"/>
            <w:r w:rsidRPr="00B6220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B62200">
              <w:rPr>
                <w:bCs/>
                <w:sz w:val="24"/>
                <w:szCs w:val="24"/>
              </w:rPr>
              <w:t>Bütünleşme</w:t>
            </w:r>
            <w:proofErr w:type="spellEnd"/>
            <w:r w:rsidRPr="00B6220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B62200">
              <w:rPr>
                <w:bCs/>
                <w:sz w:val="24"/>
                <w:szCs w:val="24"/>
              </w:rPr>
              <w:t>ve</w:t>
            </w:r>
            <w:proofErr w:type="spellEnd"/>
            <w:r w:rsidRPr="00B6220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B62200">
              <w:rPr>
                <w:bCs/>
                <w:sz w:val="24"/>
                <w:szCs w:val="24"/>
              </w:rPr>
              <w:t>Göç</w:t>
            </w:r>
            <w:proofErr w:type="spellEnd"/>
            <w:r w:rsidRPr="00B6220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B62200">
              <w:rPr>
                <w:bCs/>
                <w:sz w:val="24"/>
                <w:szCs w:val="24"/>
              </w:rPr>
              <w:t>Olgusu</w:t>
            </w:r>
            <w:proofErr w:type="spellEnd"/>
            <w:r w:rsidR="00C9286C">
              <w:rPr>
                <w:bCs/>
                <w:sz w:val="24"/>
                <w:szCs w:val="24"/>
              </w:rPr>
              <w:t xml:space="preserve">          SBP6603</w:t>
            </w:r>
          </w:p>
        </w:tc>
      </w:tr>
      <w:tr w:rsidR="00E2604D" w:rsidRPr="00A35A5A" w14:paraId="4585D052" w14:textId="77777777" w:rsidTr="00B62200">
        <w:trPr>
          <w:trHeight w:val="611"/>
        </w:trPr>
        <w:tc>
          <w:tcPr>
            <w:tcW w:w="8080" w:type="dxa"/>
          </w:tcPr>
          <w:p w14:paraId="4996DF1F" w14:textId="64756CB3" w:rsidR="00E2604D" w:rsidRPr="00B62200" w:rsidRDefault="00B62200" w:rsidP="00A42AAB">
            <w:pPr>
              <w:rPr>
                <w:bCs/>
                <w:sz w:val="24"/>
                <w:szCs w:val="24"/>
              </w:rPr>
            </w:pPr>
            <w:proofErr w:type="spellStart"/>
            <w:r w:rsidRPr="00B62200">
              <w:rPr>
                <w:bCs/>
                <w:sz w:val="24"/>
                <w:szCs w:val="24"/>
              </w:rPr>
              <w:t>Bütüncül</w:t>
            </w:r>
            <w:proofErr w:type="spellEnd"/>
            <w:r w:rsidRPr="00B6220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B62200">
              <w:rPr>
                <w:bCs/>
                <w:sz w:val="24"/>
                <w:szCs w:val="24"/>
              </w:rPr>
              <w:t>Planlamada</w:t>
            </w:r>
            <w:proofErr w:type="spellEnd"/>
            <w:r w:rsidRPr="00B6220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B62200">
              <w:rPr>
                <w:bCs/>
                <w:sz w:val="24"/>
                <w:szCs w:val="24"/>
              </w:rPr>
              <w:t>Yeni</w:t>
            </w:r>
            <w:proofErr w:type="spellEnd"/>
            <w:r w:rsidRPr="00B6220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B62200">
              <w:rPr>
                <w:bCs/>
                <w:sz w:val="24"/>
                <w:szCs w:val="24"/>
              </w:rPr>
              <w:t>Yaklaşımlar</w:t>
            </w:r>
            <w:proofErr w:type="spellEnd"/>
            <w:r w:rsidR="00C9286C">
              <w:rPr>
                <w:bCs/>
                <w:sz w:val="24"/>
                <w:szCs w:val="24"/>
              </w:rPr>
              <w:t xml:space="preserve">                         SBP6601</w:t>
            </w:r>
          </w:p>
        </w:tc>
      </w:tr>
      <w:tr w:rsidR="00E2604D" w:rsidRPr="00A35A5A" w14:paraId="4D266973" w14:textId="77777777" w:rsidTr="00B62200">
        <w:trPr>
          <w:trHeight w:val="892"/>
        </w:trPr>
        <w:tc>
          <w:tcPr>
            <w:tcW w:w="8080" w:type="dxa"/>
          </w:tcPr>
          <w:p w14:paraId="3995C6BC" w14:textId="4A951A13" w:rsidR="00E2604D" w:rsidRPr="00B62200" w:rsidRDefault="00E2604D" w:rsidP="00A42AAB">
            <w:pPr>
              <w:rPr>
                <w:bCs/>
                <w:sz w:val="24"/>
                <w:szCs w:val="24"/>
              </w:rPr>
            </w:pPr>
            <w:proofErr w:type="spellStart"/>
            <w:r w:rsidRPr="00B62200">
              <w:rPr>
                <w:bCs/>
                <w:sz w:val="24"/>
                <w:szCs w:val="24"/>
              </w:rPr>
              <w:t>Metropoliten</w:t>
            </w:r>
            <w:proofErr w:type="spellEnd"/>
            <w:r w:rsidRPr="00B6220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B62200">
              <w:rPr>
                <w:bCs/>
                <w:sz w:val="24"/>
                <w:szCs w:val="24"/>
              </w:rPr>
              <w:t>Yönetim</w:t>
            </w:r>
            <w:proofErr w:type="spellEnd"/>
            <w:r w:rsidRPr="00B6220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B62200">
              <w:rPr>
                <w:bCs/>
                <w:sz w:val="24"/>
                <w:szCs w:val="24"/>
              </w:rPr>
              <w:t>ve</w:t>
            </w:r>
            <w:proofErr w:type="spellEnd"/>
            <w:r w:rsidRPr="00B6220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B62200">
              <w:rPr>
                <w:bCs/>
                <w:sz w:val="24"/>
                <w:szCs w:val="24"/>
              </w:rPr>
              <w:t>Mekansal</w:t>
            </w:r>
            <w:proofErr w:type="spellEnd"/>
            <w:r w:rsidRPr="00B6220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B62200">
              <w:rPr>
                <w:bCs/>
                <w:sz w:val="24"/>
                <w:szCs w:val="24"/>
              </w:rPr>
              <w:t>Planlama</w:t>
            </w:r>
            <w:proofErr w:type="spellEnd"/>
            <w:r w:rsidR="00C9286C">
              <w:rPr>
                <w:bCs/>
                <w:sz w:val="24"/>
                <w:szCs w:val="24"/>
              </w:rPr>
              <w:t xml:space="preserve">            SBP6119</w:t>
            </w:r>
          </w:p>
        </w:tc>
      </w:tr>
      <w:tr w:rsidR="00B62200" w:rsidRPr="00A35A5A" w14:paraId="7D4C1CB2" w14:textId="77777777" w:rsidTr="00B62200">
        <w:trPr>
          <w:trHeight w:val="892"/>
        </w:trPr>
        <w:tc>
          <w:tcPr>
            <w:tcW w:w="8080" w:type="dxa"/>
          </w:tcPr>
          <w:p w14:paraId="33632340" w14:textId="1B5BA5BC" w:rsidR="00B62200" w:rsidRPr="00B62200" w:rsidRDefault="00B62200" w:rsidP="00A42AAB">
            <w:pPr>
              <w:rPr>
                <w:bCs/>
                <w:sz w:val="24"/>
                <w:szCs w:val="24"/>
              </w:rPr>
            </w:pPr>
            <w:r w:rsidRPr="00B62200">
              <w:rPr>
                <w:bCs/>
                <w:sz w:val="24"/>
                <w:szCs w:val="24"/>
              </w:rPr>
              <w:t xml:space="preserve">İstanbul </w:t>
            </w:r>
            <w:proofErr w:type="spellStart"/>
            <w:r w:rsidRPr="00B62200">
              <w:rPr>
                <w:bCs/>
                <w:sz w:val="24"/>
                <w:szCs w:val="24"/>
              </w:rPr>
              <w:t>Mekansal</w:t>
            </w:r>
            <w:proofErr w:type="spellEnd"/>
            <w:r w:rsidRPr="00B6220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B62200">
              <w:rPr>
                <w:bCs/>
                <w:sz w:val="24"/>
                <w:szCs w:val="24"/>
              </w:rPr>
              <w:t>Dinamikleri</w:t>
            </w:r>
            <w:proofErr w:type="spellEnd"/>
            <w:r w:rsidRPr="00B62200">
              <w:rPr>
                <w:bCs/>
                <w:sz w:val="24"/>
                <w:szCs w:val="24"/>
              </w:rPr>
              <w:t>….</w:t>
            </w:r>
            <w:r w:rsidR="00C9286C">
              <w:rPr>
                <w:bCs/>
                <w:sz w:val="24"/>
                <w:szCs w:val="24"/>
              </w:rPr>
              <w:t xml:space="preserve">                                  SBP6105</w:t>
            </w:r>
          </w:p>
        </w:tc>
      </w:tr>
      <w:tr w:rsidR="00B62200" w:rsidRPr="00A35A5A" w14:paraId="2A9AFF77" w14:textId="77777777" w:rsidTr="00B62200">
        <w:trPr>
          <w:trHeight w:val="465"/>
        </w:trPr>
        <w:tc>
          <w:tcPr>
            <w:tcW w:w="8080" w:type="dxa"/>
          </w:tcPr>
          <w:p w14:paraId="7FEFB90C" w14:textId="25F1DC17" w:rsidR="00B62200" w:rsidRPr="00B62200" w:rsidRDefault="00B62200" w:rsidP="00A42AAB">
            <w:pPr>
              <w:rPr>
                <w:bCs/>
                <w:sz w:val="24"/>
                <w:szCs w:val="24"/>
              </w:rPr>
            </w:pPr>
            <w:proofErr w:type="spellStart"/>
            <w:r w:rsidRPr="00B62200">
              <w:rPr>
                <w:bCs/>
                <w:sz w:val="24"/>
                <w:szCs w:val="24"/>
              </w:rPr>
              <w:t>İleri</w:t>
            </w:r>
            <w:proofErr w:type="spellEnd"/>
            <w:r w:rsidRPr="00B6220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B62200">
              <w:rPr>
                <w:bCs/>
                <w:sz w:val="24"/>
                <w:szCs w:val="24"/>
              </w:rPr>
              <w:t>İstatistik</w:t>
            </w:r>
            <w:proofErr w:type="spellEnd"/>
            <w:r w:rsidRPr="00B62200">
              <w:rPr>
                <w:bCs/>
                <w:sz w:val="24"/>
                <w:szCs w:val="24"/>
              </w:rPr>
              <w:t>….</w:t>
            </w:r>
            <w:r w:rsidR="00C9286C">
              <w:rPr>
                <w:bCs/>
                <w:sz w:val="24"/>
                <w:szCs w:val="24"/>
              </w:rPr>
              <w:t xml:space="preserve">                                                                SBP6121</w:t>
            </w:r>
          </w:p>
        </w:tc>
      </w:tr>
    </w:tbl>
    <w:p w14:paraId="55A8433B" w14:textId="77777777" w:rsidR="00B07D41" w:rsidRDefault="00B07D41"/>
    <w:sectPr w:rsidR="00B07D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69361F"/>
    <w:multiLevelType w:val="hybridMultilevel"/>
    <w:tmpl w:val="1FC2A23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120750"/>
    <w:multiLevelType w:val="hybridMultilevel"/>
    <w:tmpl w:val="D86C4A40"/>
    <w:lvl w:ilvl="0" w:tplc="D4F422F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2D6"/>
    <w:rsid w:val="00016FAB"/>
    <w:rsid w:val="000301D1"/>
    <w:rsid w:val="000871D4"/>
    <w:rsid w:val="001023EF"/>
    <w:rsid w:val="001038F9"/>
    <w:rsid w:val="00174239"/>
    <w:rsid w:val="001A1CD2"/>
    <w:rsid w:val="002013A8"/>
    <w:rsid w:val="00235784"/>
    <w:rsid w:val="00244747"/>
    <w:rsid w:val="00252B6D"/>
    <w:rsid w:val="0028674B"/>
    <w:rsid w:val="002D04C8"/>
    <w:rsid w:val="00311AA3"/>
    <w:rsid w:val="00423A1C"/>
    <w:rsid w:val="00467997"/>
    <w:rsid w:val="00575F67"/>
    <w:rsid w:val="005D78BE"/>
    <w:rsid w:val="0061123F"/>
    <w:rsid w:val="00613CEB"/>
    <w:rsid w:val="006C4470"/>
    <w:rsid w:val="006E483E"/>
    <w:rsid w:val="006F1E2D"/>
    <w:rsid w:val="00720B8A"/>
    <w:rsid w:val="00876C0D"/>
    <w:rsid w:val="008A42D6"/>
    <w:rsid w:val="00910766"/>
    <w:rsid w:val="00946E5E"/>
    <w:rsid w:val="0096345E"/>
    <w:rsid w:val="009B53E6"/>
    <w:rsid w:val="00A35A5A"/>
    <w:rsid w:val="00AD6A47"/>
    <w:rsid w:val="00AE75D1"/>
    <w:rsid w:val="00B07D41"/>
    <w:rsid w:val="00B62200"/>
    <w:rsid w:val="00BD3750"/>
    <w:rsid w:val="00BE7FD4"/>
    <w:rsid w:val="00C9286C"/>
    <w:rsid w:val="00CE6B0A"/>
    <w:rsid w:val="00D11C2F"/>
    <w:rsid w:val="00E23FBE"/>
    <w:rsid w:val="00E2604D"/>
    <w:rsid w:val="00FF4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3D802"/>
  <w15:chartTrackingRefBased/>
  <w15:docId w15:val="{8402D83F-1287-4FDA-8F62-B1273F3BA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42D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A42D6"/>
    <w:pPr>
      <w:ind w:left="720"/>
      <w:contextualSpacing/>
    </w:pPr>
  </w:style>
  <w:style w:type="table" w:styleId="TabloKlavuzu">
    <w:name w:val="Table Grid"/>
    <w:basedOn w:val="NormalTablo"/>
    <w:uiPriority w:val="39"/>
    <w:rsid w:val="000871D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871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871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5BB32D285104E84292CAC9B4CC081AD3" ma:contentTypeVersion="12" ma:contentTypeDescription="Yeni belge oluşturun." ma:contentTypeScope="" ma:versionID="6a2ca42849478c6f203df67b1315a955">
  <xsd:schema xmlns:xsd="http://www.w3.org/2001/XMLSchema" xmlns:xs="http://www.w3.org/2001/XMLSchema" xmlns:p="http://schemas.microsoft.com/office/2006/metadata/properties" xmlns:ns3="703e5a30-5667-4e91-a283-82abcde52358" targetNamespace="http://schemas.microsoft.com/office/2006/metadata/properties" ma:root="true" ma:fieldsID="be70116e42699181e01d7f8bcb12db83" ns3:_="">
    <xsd:import namespace="703e5a30-5667-4e91-a283-82abcde5235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_activity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3e5a30-5667-4e91-a283-82abcde523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03e5a30-5667-4e91-a283-82abcde52358" xsi:nil="true"/>
  </documentManagement>
</p:properties>
</file>

<file path=customXml/itemProps1.xml><?xml version="1.0" encoding="utf-8"?>
<ds:datastoreItem xmlns:ds="http://schemas.openxmlformats.org/officeDocument/2006/customXml" ds:itemID="{490E46F3-67D4-43B3-BB0F-6B7F35294C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3e5a30-5667-4e91-a283-82abcde523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145F52-BAF8-43EE-A9A6-806E1DE2DE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DB4578-E05C-42DA-8695-F1C1CA07F464}">
  <ds:schemaRefs>
    <ds:schemaRef ds:uri="http://schemas.microsoft.com/office/2006/metadata/properties"/>
    <ds:schemaRef ds:uri="http://schemas.microsoft.com/office/infopath/2007/PartnerControls"/>
    <ds:schemaRef ds:uri="703e5a30-5667-4e91-a283-82abcde5235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Sibel ARSLAN</dc:creator>
  <cp:keywords/>
  <dc:description/>
  <cp:lastModifiedBy>Supervisor</cp:lastModifiedBy>
  <cp:revision>2</cp:revision>
  <cp:lastPrinted>2025-03-06T07:54:00Z</cp:lastPrinted>
  <dcterms:created xsi:type="dcterms:W3CDTF">2026-10-19T12:00:00Z</dcterms:created>
  <dcterms:modified xsi:type="dcterms:W3CDTF">2026-10-19T12:00:00Z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0x0101005BB32D285104E84292CAC9B4CC081AD3</vt:lpwstr>
  </property>
</Properties>
</file>